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A2" w:rsidRPr="00B35EEE" w:rsidRDefault="000725A2" w:rsidP="000725A2">
      <w:pPr>
        <w:pStyle w:val="Heading2"/>
        <w:rPr>
          <w:rFonts w:ascii="Times New Roman" w:hAnsi="Times New Roman"/>
          <w:color w:val="03283F"/>
          <w:lang w:val="en"/>
        </w:rPr>
      </w:pPr>
      <w:r w:rsidRPr="00B35EEE">
        <w:rPr>
          <w:rFonts w:ascii="Times New Roman" w:hAnsi="Times New Roman"/>
          <w:color w:val="03283F"/>
          <w:lang w:val="en"/>
        </w:rPr>
        <w:t>Frequently Asked Questions</w:t>
      </w:r>
    </w:p>
    <w:p w:rsidR="00B563EB" w:rsidRPr="00B35EEE" w:rsidRDefault="00B563EB" w:rsidP="000725A2">
      <w:pPr>
        <w:shd w:val="clear" w:color="auto" w:fill="FFFFFF"/>
        <w:spacing w:line="300" w:lineRule="atLeast"/>
        <w:rPr>
          <w:rFonts w:ascii="Times New Roman" w:hAnsi="Times New Roman" w:cs="Times New Roman"/>
          <w:b/>
          <w:color w:val="03283F"/>
          <w:lang w:val="en"/>
        </w:rPr>
      </w:pPr>
      <w:r w:rsidRPr="00B35EEE">
        <w:rPr>
          <w:rFonts w:ascii="Times New Roman" w:hAnsi="Times New Roman" w:cs="Times New Roman"/>
          <w:b/>
          <w:color w:val="03283F"/>
          <w:lang w:val="en"/>
        </w:rPr>
        <w:t xml:space="preserve">Who is </w:t>
      </w:r>
      <w:r w:rsidR="00DE3483" w:rsidRPr="00B35EEE">
        <w:rPr>
          <w:rFonts w:ascii="Times New Roman" w:hAnsi="Times New Roman" w:cs="Times New Roman"/>
          <w:b/>
          <w:color w:val="03283F"/>
          <w:lang w:val="en"/>
        </w:rPr>
        <w:t>developing</w:t>
      </w:r>
      <w:r w:rsidRPr="00B35EEE">
        <w:rPr>
          <w:rFonts w:ascii="Times New Roman" w:hAnsi="Times New Roman" w:cs="Times New Roman"/>
          <w:b/>
          <w:color w:val="03283F"/>
          <w:lang w:val="en"/>
        </w:rPr>
        <w:t xml:space="preserve"> the CK Food Strategy?</w:t>
      </w:r>
    </w:p>
    <w:p w:rsidR="00B563EB" w:rsidRPr="00B35EEE" w:rsidRDefault="00A8607C" w:rsidP="000725A2">
      <w:pPr>
        <w:shd w:val="clear" w:color="auto" w:fill="FFFFFF"/>
        <w:spacing w:line="300" w:lineRule="atLeast"/>
        <w:rPr>
          <w:rFonts w:ascii="Times New Roman" w:hAnsi="Times New Roman" w:cs="Times New Roman"/>
          <w:color w:val="03283F"/>
          <w:lang w:val="en"/>
        </w:rPr>
      </w:pPr>
      <w:r w:rsidRPr="00B35EEE">
        <w:rPr>
          <w:rFonts w:ascii="Times New Roman" w:hAnsi="Times New Roman" w:cs="Times New Roman"/>
          <w:color w:val="03283F"/>
          <w:lang w:val="en"/>
        </w:rPr>
        <w:t xml:space="preserve">The CK Food Strategy is being developed by a Core Working Group of </w:t>
      </w:r>
      <w:r w:rsidR="00DE3483" w:rsidRPr="00B35EEE">
        <w:rPr>
          <w:rFonts w:ascii="Times New Roman" w:hAnsi="Times New Roman" w:cs="Times New Roman"/>
          <w:color w:val="03283F"/>
          <w:lang w:val="en"/>
        </w:rPr>
        <w:t>members who are all stakeholders in the food system with support from Chatham-Kent Public Health.</w:t>
      </w:r>
    </w:p>
    <w:p w:rsidR="00460DE0" w:rsidRDefault="00460DE0" w:rsidP="000725A2">
      <w:pPr>
        <w:shd w:val="clear" w:color="auto" w:fill="FFFFFF"/>
        <w:spacing w:line="300" w:lineRule="atLeast"/>
        <w:rPr>
          <w:rFonts w:ascii="Times New Roman" w:hAnsi="Times New Roman" w:cs="Times New Roman"/>
          <w:b/>
          <w:color w:val="03283F"/>
          <w:lang w:val="en"/>
        </w:rPr>
      </w:pPr>
      <w:r>
        <w:rPr>
          <w:rFonts w:ascii="Times New Roman" w:hAnsi="Times New Roman" w:cs="Times New Roman"/>
          <w:b/>
          <w:color w:val="03283F"/>
          <w:lang w:val="en"/>
        </w:rPr>
        <w:t>How can I provide feedback?</w:t>
      </w:r>
    </w:p>
    <w:p w:rsidR="00460DE0" w:rsidRPr="00460DE0" w:rsidRDefault="00460DE0" w:rsidP="000725A2">
      <w:pPr>
        <w:shd w:val="clear" w:color="auto" w:fill="FFFFFF"/>
        <w:spacing w:line="300" w:lineRule="atLeast"/>
        <w:rPr>
          <w:rFonts w:ascii="Times New Roman" w:hAnsi="Times New Roman" w:cs="Times New Roman"/>
          <w:color w:val="03283F"/>
          <w:lang w:val="en"/>
        </w:rPr>
      </w:pPr>
      <w:r>
        <w:rPr>
          <w:rFonts w:ascii="Times New Roman" w:hAnsi="Times New Roman" w:cs="Times New Roman"/>
          <w:color w:val="03283F"/>
          <w:lang w:val="en"/>
        </w:rPr>
        <w:t xml:space="preserve">We have created a survey that is located on the </w:t>
      </w:r>
      <w:r w:rsidRPr="00460DE0">
        <w:rPr>
          <w:rFonts w:ascii="Times New Roman" w:hAnsi="Times New Roman" w:cs="Times New Roman"/>
          <w:color w:val="03283F"/>
          <w:lang w:val="en"/>
        </w:rPr>
        <w:t>Municipality of Chatham-Kent</w:t>
      </w:r>
      <w:r>
        <w:rPr>
          <w:rFonts w:ascii="Times New Roman" w:hAnsi="Times New Roman" w:cs="Times New Roman"/>
          <w:color w:val="03283F"/>
          <w:lang w:val="en"/>
        </w:rPr>
        <w:t>’s Let’s Talk website at XXX</w:t>
      </w:r>
      <w:r w:rsidR="002C196F">
        <w:rPr>
          <w:rFonts w:ascii="Times New Roman" w:hAnsi="Times New Roman" w:cs="Times New Roman"/>
          <w:color w:val="03283F"/>
          <w:lang w:val="en"/>
        </w:rPr>
        <w:t xml:space="preserve">. This survey breaks down the key sectors of the food system and allows you to provide feedback on all of them or the area that you feel that you have the most experience or expertise in.  </w:t>
      </w:r>
    </w:p>
    <w:p w:rsidR="00B563EB" w:rsidRPr="00B35EEE" w:rsidRDefault="00B563EB" w:rsidP="000725A2">
      <w:pPr>
        <w:shd w:val="clear" w:color="auto" w:fill="FFFFFF"/>
        <w:spacing w:line="300" w:lineRule="atLeast"/>
        <w:rPr>
          <w:rFonts w:ascii="Times New Roman" w:hAnsi="Times New Roman" w:cs="Times New Roman"/>
          <w:b/>
          <w:color w:val="03283F"/>
          <w:lang w:val="en"/>
        </w:rPr>
      </w:pPr>
      <w:r w:rsidRPr="00B35EEE">
        <w:rPr>
          <w:rFonts w:ascii="Times New Roman" w:hAnsi="Times New Roman" w:cs="Times New Roman"/>
          <w:b/>
          <w:color w:val="03283F"/>
          <w:lang w:val="en"/>
        </w:rPr>
        <w:t>How will my input be used?</w:t>
      </w:r>
    </w:p>
    <w:p w:rsidR="00B35EEE" w:rsidRPr="00B35EEE" w:rsidRDefault="00B35EEE" w:rsidP="00B35EEE">
      <w:pPr>
        <w:shd w:val="clear" w:color="auto" w:fill="FFFFFF"/>
        <w:spacing w:line="300" w:lineRule="atLeast"/>
        <w:rPr>
          <w:rFonts w:ascii="Times New Roman" w:hAnsi="Times New Roman" w:cs="Times New Roman"/>
          <w:color w:val="03283F"/>
        </w:rPr>
      </w:pPr>
      <w:r w:rsidRPr="00B35EEE">
        <w:rPr>
          <w:rFonts w:ascii="Times New Roman" w:hAnsi="Times New Roman" w:cs="Times New Roman"/>
          <w:color w:val="03283F"/>
        </w:rPr>
        <w:t xml:space="preserve">Your input will be used to </w:t>
      </w:r>
      <w:r w:rsidR="00460DE0">
        <w:rPr>
          <w:rFonts w:ascii="Times New Roman" w:hAnsi="Times New Roman" w:cs="Times New Roman"/>
          <w:color w:val="03283F"/>
        </w:rPr>
        <w:t>confirm or enhance the draft recommendations and actions for the CK Food Strategy</w:t>
      </w:r>
      <w:r w:rsidRPr="00B35EEE">
        <w:rPr>
          <w:rFonts w:ascii="Times New Roman" w:hAnsi="Times New Roman" w:cs="Times New Roman"/>
          <w:color w:val="03283F"/>
        </w:rPr>
        <w:t xml:space="preserve">. </w:t>
      </w:r>
      <w:r w:rsidR="00460DE0">
        <w:rPr>
          <w:rFonts w:ascii="Times New Roman" w:hAnsi="Times New Roman" w:cs="Times New Roman"/>
          <w:color w:val="03283F"/>
        </w:rPr>
        <w:t xml:space="preserve">It will help to provide direction for </w:t>
      </w:r>
      <w:r w:rsidR="00416C54">
        <w:rPr>
          <w:rFonts w:ascii="Times New Roman" w:hAnsi="Times New Roman" w:cs="Times New Roman"/>
          <w:color w:val="03283F"/>
        </w:rPr>
        <w:t xml:space="preserve">community </w:t>
      </w:r>
      <w:r w:rsidR="00460DE0">
        <w:rPr>
          <w:rFonts w:ascii="Times New Roman" w:hAnsi="Times New Roman" w:cs="Times New Roman"/>
          <w:color w:val="03283F"/>
        </w:rPr>
        <w:t xml:space="preserve">partners to </w:t>
      </w:r>
      <w:r w:rsidR="00416C54">
        <w:rPr>
          <w:rFonts w:ascii="Times New Roman" w:hAnsi="Times New Roman" w:cs="Times New Roman"/>
          <w:color w:val="03283F"/>
        </w:rPr>
        <w:t xml:space="preserve">carry out the work </w:t>
      </w:r>
      <w:r w:rsidR="00460DE0">
        <w:rPr>
          <w:rFonts w:ascii="Times New Roman" w:hAnsi="Times New Roman" w:cs="Times New Roman"/>
          <w:color w:val="03283F"/>
        </w:rPr>
        <w:t>to transform</w:t>
      </w:r>
      <w:r w:rsidRPr="00B35EEE">
        <w:rPr>
          <w:rFonts w:ascii="Times New Roman" w:hAnsi="Times New Roman" w:cs="Times New Roman"/>
          <w:color w:val="03283F"/>
        </w:rPr>
        <w:t xml:space="preserve"> our food system</w:t>
      </w:r>
      <w:r w:rsidR="008F0D8F">
        <w:rPr>
          <w:rFonts w:ascii="Times New Roman" w:hAnsi="Times New Roman" w:cs="Times New Roman"/>
          <w:color w:val="03283F"/>
        </w:rPr>
        <w:t xml:space="preserve"> throughout Chatham-Kent.</w:t>
      </w:r>
      <w:r w:rsidRPr="00B35EEE">
        <w:rPr>
          <w:rFonts w:ascii="Times New Roman" w:hAnsi="Times New Roman" w:cs="Times New Roman"/>
          <w:color w:val="03283F"/>
        </w:rPr>
        <w:t xml:space="preserve"> </w:t>
      </w:r>
    </w:p>
    <w:p w:rsidR="00B563EB" w:rsidRPr="00460DE0" w:rsidRDefault="00B563EB" w:rsidP="000725A2">
      <w:pPr>
        <w:shd w:val="clear" w:color="auto" w:fill="FFFFFF"/>
        <w:spacing w:line="300" w:lineRule="atLeast"/>
        <w:rPr>
          <w:rFonts w:ascii="Times New Roman" w:hAnsi="Times New Roman" w:cs="Times New Roman"/>
          <w:b/>
          <w:color w:val="03283F"/>
          <w:lang w:val="en"/>
        </w:rPr>
      </w:pPr>
      <w:r w:rsidRPr="00460DE0">
        <w:rPr>
          <w:rFonts w:ascii="Times New Roman" w:hAnsi="Times New Roman" w:cs="Times New Roman"/>
          <w:b/>
          <w:color w:val="03283F"/>
          <w:lang w:val="en"/>
        </w:rPr>
        <w:t>How will I be notified of updates?</w:t>
      </w:r>
      <w:bookmarkStart w:id="0" w:name="_GoBack"/>
      <w:bookmarkEnd w:id="0"/>
    </w:p>
    <w:p w:rsidR="00B563EB" w:rsidRPr="00B35EEE" w:rsidRDefault="008F0D8F" w:rsidP="000725A2">
      <w:pPr>
        <w:shd w:val="clear" w:color="auto" w:fill="FFFFFF"/>
        <w:spacing w:line="300" w:lineRule="atLeast"/>
        <w:rPr>
          <w:rFonts w:ascii="Times New Roman" w:hAnsi="Times New Roman" w:cs="Times New Roman"/>
          <w:color w:val="03283F"/>
        </w:rPr>
      </w:pPr>
      <w:r>
        <w:rPr>
          <w:rFonts w:ascii="Times New Roman" w:hAnsi="Times New Roman" w:cs="Times New Roman"/>
          <w:color w:val="03283F"/>
        </w:rPr>
        <w:t xml:space="preserve">Updates on the process can be found on the Chatham-Kent Food Policy Council website at </w:t>
      </w:r>
      <w:hyperlink r:id="rId5" w:history="1">
        <w:r w:rsidR="00777EF5" w:rsidRPr="00EE5FFC">
          <w:rPr>
            <w:rStyle w:val="Hyperlink"/>
            <w:rFonts w:ascii="Times New Roman" w:hAnsi="Times New Roman" w:cs="Times New Roman"/>
          </w:rPr>
          <w:t>https://letstalkfood-ck.com/ck-food-plan/</w:t>
        </w:r>
      </w:hyperlink>
      <w:r w:rsidR="00777EF5">
        <w:rPr>
          <w:rFonts w:ascii="Times New Roman" w:hAnsi="Times New Roman" w:cs="Times New Roman"/>
          <w:color w:val="03283F"/>
        </w:rPr>
        <w:t>. You can follow the Chatham-Kent Food Policy Council</w:t>
      </w:r>
      <w:r w:rsidR="00B35EEE" w:rsidRPr="00B35EEE">
        <w:rPr>
          <w:rFonts w:ascii="Times New Roman" w:hAnsi="Times New Roman" w:cs="Times New Roman"/>
          <w:color w:val="03283F"/>
        </w:rPr>
        <w:t xml:space="preserve"> on social media (</w:t>
      </w:r>
      <w:hyperlink r:id="rId6" w:history="1">
        <w:r w:rsidRPr="00777EF5">
          <w:rPr>
            <w:rStyle w:val="Hyperlink"/>
            <w:rFonts w:ascii="Times New Roman" w:hAnsi="Times New Roman" w:cs="Times New Roman"/>
          </w:rPr>
          <w:t>Facebook</w:t>
        </w:r>
      </w:hyperlink>
      <w:r w:rsidR="00B35EEE" w:rsidRPr="00B35EEE">
        <w:rPr>
          <w:rFonts w:ascii="Times New Roman" w:hAnsi="Times New Roman" w:cs="Times New Roman"/>
          <w:color w:val="03283F"/>
        </w:rPr>
        <w:t xml:space="preserve">/ </w:t>
      </w:r>
      <w:hyperlink r:id="rId7" w:history="1">
        <w:r w:rsidR="00777EF5" w:rsidRPr="00777EF5">
          <w:rPr>
            <w:rStyle w:val="Hyperlink"/>
            <w:rFonts w:ascii="Times New Roman" w:hAnsi="Times New Roman" w:cs="Times New Roman"/>
          </w:rPr>
          <w:t>Instagram</w:t>
        </w:r>
      </w:hyperlink>
      <w:r w:rsidR="00B35EEE" w:rsidRPr="00B35EEE">
        <w:rPr>
          <w:rFonts w:ascii="Times New Roman" w:hAnsi="Times New Roman" w:cs="Times New Roman"/>
          <w:color w:val="03283F"/>
        </w:rPr>
        <w:t>).</w:t>
      </w:r>
      <w:r>
        <w:rPr>
          <w:rFonts w:ascii="Times New Roman" w:hAnsi="Times New Roman" w:cs="Times New Roman"/>
          <w:color w:val="03283F"/>
        </w:rPr>
        <w:t xml:space="preserve"> We are also offering people the option to receive email updates by </w:t>
      </w:r>
      <w:r w:rsidR="00777EF5">
        <w:rPr>
          <w:rFonts w:ascii="Times New Roman" w:hAnsi="Times New Roman" w:cs="Times New Roman"/>
          <w:color w:val="03283F"/>
        </w:rPr>
        <w:t xml:space="preserve">contacting </w:t>
      </w:r>
      <w:hyperlink r:id="rId8" w:history="1">
        <w:r w:rsidR="00130B54" w:rsidRPr="00B240CC">
          <w:rPr>
            <w:rStyle w:val="Hyperlink"/>
            <w:rFonts w:ascii="Times New Roman" w:hAnsi="Times New Roman" w:cs="Times New Roman"/>
          </w:rPr>
          <w:t>foodpolicycouncil@chatham-kent.ca</w:t>
        </w:r>
      </w:hyperlink>
      <w:r w:rsidR="00130B54">
        <w:rPr>
          <w:rFonts w:ascii="Times New Roman" w:hAnsi="Times New Roman" w:cs="Times New Roman"/>
          <w:color w:val="03283F"/>
        </w:rPr>
        <w:t>.</w:t>
      </w:r>
      <w:r w:rsidR="00130B54" w:rsidRPr="00777EF5" w:rsidDel="00130B54">
        <w:rPr>
          <w:rFonts w:ascii="Times New Roman" w:hAnsi="Times New Roman" w:cs="Times New Roman"/>
          <w:b/>
          <w:color w:val="03283F"/>
        </w:rPr>
        <w:t xml:space="preserve"> </w:t>
      </w:r>
      <w:r w:rsidR="00777EF5">
        <w:rPr>
          <w:rFonts w:ascii="Times New Roman" w:hAnsi="Times New Roman" w:cs="Times New Roman"/>
          <w:color w:val="03283F"/>
        </w:rPr>
        <w:t>If you are interested in getting more involved in the food system in Chatham-Kent, consider</w:t>
      </w:r>
      <w:r w:rsidR="00130B54">
        <w:rPr>
          <w:rFonts w:ascii="Times New Roman" w:hAnsi="Times New Roman" w:cs="Times New Roman"/>
          <w:color w:val="03283F"/>
        </w:rPr>
        <w:t>in</w:t>
      </w:r>
      <w:r w:rsidR="00777EF5">
        <w:rPr>
          <w:rFonts w:ascii="Times New Roman" w:hAnsi="Times New Roman" w:cs="Times New Roman"/>
          <w:color w:val="03283F"/>
        </w:rPr>
        <w:t xml:space="preserve">g joining the CK Food Policy Council </w:t>
      </w:r>
      <w:r w:rsidR="004E4AAF">
        <w:rPr>
          <w:rFonts w:ascii="Times New Roman" w:hAnsi="Times New Roman" w:cs="Times New Roman"/>
          <w:color w:val="03283F"/>
        </w:rPr>
        <w:t>or one of their working groups.</w:t>
      </w:r>
      <w:r w:rsidR="00777EF5">
        <w:rPr>
          <w:rFonts w:ascii="Times New Roman" w:hAnsi="Times New Roman" w:cs="Times New Roman"/>
          <w:color w:val="03283F"/>
        </w:rPr>
        <w:t xml:space="preserve"> More information can be found at </w:t>
      </w:r>
      <w:hyperlink r:id="rId9" w:history="1">
        <w:r w:rsidR="00777EF5" w:rsidRPr="00EE5FFC">
          <w:rPr>
            <w:rStyle w:val="Hyperlink"/>
            <w:rFonts w:ascii="Times New Roman" w:hAnsi="Times New Roman" w:cs="Times New Roman"/>
          </w:rPr>
          <w:t>www.letstalkfood-ck.com</w:t>
        </w:r>
      </w:hyperlink>
      <w:r w:rsidR="00777EF5">
        <w:rPr>
          <w:rFonts w:ascii="Times New Roman" w:hAnsi="Times New Roman" w:cs="Times New Roman"/>
          <w:color w:val="03283F"/>
        </w:rPr>
        <w:t xml:space="preserve">. There are also lots of other organizations in the community such </w:t>
      </w:r>
      <w:r w:rsidR="00777EF5" w:rsidRPr="00130B54">
        <w:rPr>
          <w:rFonts w:ascii="Times New Roman" w:hAnsi="Times New Roman" w:cs="Times New Roman"/>
          <w:color w:val="03283F"/>
        </w:rPr>
        <w:t>as C</w:t>
      </w:r>
      <w:r w:rsidR="00130B54" w:rsidRPr="00130B54">
        <w:rPr>
          <w:rFonts w:ascii="Times New Roman" w:hAnsi="Times New Roman" w:cs="Times New Roman"/>
          <w:color w:val="03283F"/>
        </w:rPr>
        <w:t>hatham Kent Agriculture Development committee (C</w:t>
      </w:r>
      <w:r w:rsidR="00777EF5" w:rsidRPr="00130B54">
        <w:rPr>
          <w:rFonts w:ascii="Times New Roman" w:hAnsi="Times New Roman" w:cs="Times New Roman"/>
          <w:color w:val="03283F"/>
        </w:rPr>
        <w:t>KAD</w:t>
      </w:r>
      <w:r w:rsidR="00130B54" w:rsidRPr="00130B54">
        <w:rPr>
          <w:rFonts w:ascii="Times New Roman" w:hAnsi="Times New Roman" w:cs="Times New Roman"/>
          <w:color w:val="03283F"/>
        </w:rPr>
        <w:t>)</w:t>
      </w:r>
      <w:r w:rsidR="00777EF5" w:rsidRPr="00130B54">
        <w:rPr>
          <w:rFonts w:ascii="Times New Roman" w:hAnsi="Times New Roman" w:cs="Times New Roman"/>
          <w:color w:val="03283F"/>
        </w:rPr>
        <w:t>,</w:t>
      </w:r>
      <w:r w:rsidR="00777EF5">
        <w:rPr>
          <w:rFonts w:ascii="Times New Roman" w:hAnsi="Times New Roman" w:cs="Times New Roman"/>
          <w:color w:val="03283F"/>
        </w:rPr>
        <w:t xml:space="preserve"> Kent Federation of Agriculture (do we do a list?)</w:t>
      </w:r>
      <w:r w:rsidR="007C178C">
        <w:rPr>
          <w:rFonts w:ascii="Times New Roman" w:hAnsi="Times New Roman" w:cs="Times New Roman"/>
          <w:color w:val="03283F"/>
        </w:rPr>
        <w:t xml:space="preserve"> that you an be a part of.  Reach out to them directly to see how you can join them.</w:t>
      </w:r>
    </w:p>
    <w:p w:rsidR="000725A2" w:rsidRPr="004E4AAF" w:rsidRDefault="00B563EB" w:rsidP="000725A2">
      <w:pPr>
        <w:shd w:val="clear" w:color="auto" w:fill="FFFFFF"/>
        <w:spacing w:line="300" w:lineRule="atLeast"/>
        <w:rPr>
          <w:rStyle w:val="Hyperlink"/>
          <w:rFonts w:ascii="Times New Roman" w:hAnsi="Times New Roman" w:cs="Times New Roman"/>
          <w:b/>
        </w:rPr>
      </w:pPr>
      <w:r w:rsidRPr="004E4AAF">
        <w:rPr>
          <w:rFonts w:ascii="Times New Roman" w:hAnsi="Times New Roman" w:cs="Times New Roman"/>
          <w:b/>
          <w:color w:val="03283F"/>
          <w:lang w:val="en"/>
        </w:rPr>
        <w:t>Where do I find resources for my immediate needs and concerns related to food?</w:t>
      </w:r>
      <w:r w:rsidR="000725A2" w:rsidRPr="004E4AAF">
        <w:rPr>
          <w:rFonts w:ascii="Times New Roman" w:hAnsi="Times New Roman" w:cs="Times New Roman"/>
          <w:b/>
          <w:color w:val="03283F"/>
          <w:lang w:val="en"/>
        </w:rPr>
        <w:fldChar w:fldCharType="begin"/>
      </w:r>
      <w:r w:rsidR="000725A2" w:rsidRPr="004E4AAF">
        <w:rPr>
          <w:rFonts w:ascii="Times New Roman" w:hAnsi="Times New Roman" w:cs="Times New Roman"/>
          <w:b/>
          <w:color w:val="03283F"/>
          <w:lang w:val="en"/>
        </w:rPr>
        <w:instrText xml:space="preserve"> HYPERLINK "https://engage.sdfsa.org/connect-with-us" \l "hive-accordion-body-2118-4" </w:instrText>
      </w:r>
      <w:r w:rsidR="000725A2" w:rsidRPr="004E4AAF">
        <w:rPr>
          <w:rFonts w:ascii="Times New Roman" w:hAnsi="Times New Roman" w:cs="Times New Roman"/>
          <w:b/>
          <w:color w:val="03283F"/>
          <w:lang w:val="en"/>
        </w:rPr>
        <w:fldChar w:fldCharType="separate"/>
      </w:r>
    </w:p>
    <w:p w:rsidR="002D6815" w:rsidRPr="004E4AAF" w:rsidRDefault="000725A2" w:rsidP="00B563EB">
      <w:pPr>
        <w:shd w:val="clear" w:color="auto" w:fill="FFFFFF"/>
        <w:spacing w:line="300" w:lineRule="atLeast"/>
        <w:rPr>
          <w:u w:val="single"/>
        </w:rPr>
      </w:pPr>
      <w:r w:rsidRPr="004E4AAF">
        <w:rPr>
          <w:rFonts w:ascii="Times New Roman" w:hAnsi="Times New Roman" w:cs="Times New Roman"/>
          <w:b/>
          <w:color w:val="03283F"/>
          <w:lang w:val="en"/>
        </w:rPr>
        <w:fldChar w:fldCharType="end"/>
      </w:r>
      <w:r w:rsidR="004E4AAF">
        <w:rPr>
          <w:rFonts w:ascii="Times New Roman" w:hAnsi="Times New Roman" w:cs="Times New Roman"/>
          <w:color w:val="03283F"/>
          <w:lang w:val="en"/>
        </w:rPr>
        <w:t xml:space="preserve">If you need support with food or resources, information on services that are offered in Chatham-Kent can be found on the CK Food Policy Council website at </w:t>
      </w:r>
      <w:hyperlink r:id="rId10" w:history="1">
        <w:r w:rsidR="004E4AAF" w:rsidRPr="00EE5FFC">
          <w:rPr>
            <w:rStyle w:val="Hyperlink"/>
            <w:rFonts w:ascii="Times New Roman" w:hAnsi="Times New Roman" w:cs="Times New Roman"/>
            <w:lang w:val="en"/>
          </w:rPr>
          <w:t>www.letstalkfood-ck.com</w:t>
        </w:r>
      </w:hyperlink>
      <w:r w:rsidR="00416C54">
        <w:rPr>
          <w:rStyle w:val="Hyperlink"/>
          <w:rFonts w:ascii="Times New Roman" w:hAnsi="Times New Roman" w:cs="Times New Roman"/>
          <w:lang w:val="en"/>
        </w:rPr>
        <w:t xml:space="preserve">.  Programs include </w:t>
      </w:r>
      <w:r w:rsidR="004E4AAF">
        <w:rPr>
          <w:rFonts w:ascii="Times New Roman" w:hAnsi="Times New Roman" w:cs="Times New Roman"/>
          <w:color w:val="03283F"/>
          <w:lang w:val="en"/>
        </w:rPr>
        <w:t>Community Gardens, Gleaning Project, Food Banks, Meal Programs, food skills programs and many more options.</w:t>
      </w:r>
    </w:p>
    <w:p w:rsidR="000F055E" w:rsidRDefault="000F055E"/>
    <w:p w:rsidR="000F055E" w:rsidRDefault="000F055E">
      <w:pPr>
        <w:rPr>
          <w:rFonts w:ascii="Lato" w:hAnsi="Lato"/>
          <w:color w:val="03283F"/>
          <w:spacing w:val="-2"/>
          <w:sz w:val="39"/>
          <w:szCs w:val="39"/>
          <w:shd w:val="clear" w:color="auto" w:fill="FFFFFF"/>
        </w:rPr>
      </w:pPr>
    </w:p>
    <w:p w:rsidR="000F055E" w:rsidRDefault="000F055E">
      <w:pPr>
        <w:rPr>
          <w:rFonts w:ascii="Lato" w:hAnsi="Lato"/>
          <w:color w:val="03283F"/>
          <w:spacing w:val="-2"/>
          <w:sz w:val="39"/>
          <w:szCs w:val="39"/>
          <w:shd w:val="clear" w:color="auto" w:fill="FFFFFF"/>
        </w:rPr>
      </w:pPr>
    </w:p>
    <w:p w:rsidR="000F055E" w:rsidRDefault="000F055E"/>
    <w:p w:rsidR="000F055E" w:rsidRPr="00AB4BEF" w:rsidRDefault="000F055E" w:rsidP="000F055E">
      <w:pPr>
        <w:jc w:val="both"/>
        <w:rPr>
          <w:i/>
          <w:sz w:val="28"/>
          <w:szCs w:val="28"/>
        </w:rPr>
      </w:pPr>
    </w:p>
    <w:p w:rsidR="000F055E" w:rsidRDefault="000F055E"/>
    <w:sectPr w:rsidR="000F055E" w:rsidSect="008A1F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C3626"/>
    <w:multiLevelType w:val="hybridMultilevel"/>
    <w:tmpl w:val="3D8A4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497EEA"/>
    <w:multiLevelType w:val="hybridMultilevel"/>
    <w:tmpl w:val="33A219C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F10232"/>
    <w:multiLevelType w:val="hybridMultilevel"/>
    <w:tmpl w:val="D9981D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15F101D"/>
    <w:multiLevelType w:val="hybridMultilevel"/>
    <w:tmpl w:val="96606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5E"/>
    <w:rsid w:val="00016226"/>
    <w:rsid w:val="000210B3"/>
    <w:rsid w:val="00030D81"/>
    <w:rsid w:val="000725A2"/>
    <w:rsid w:val="000E783A"/>
    <w:rsid w:val="000F055E"/>
    <w:rsid w:val="00106C63"/>
    <w:rsid w:val="00130B54"/>
    <w:rsid w:val="0016109B"/>
    <w:rsid w:val="00175BEE"/>
    <w:rsid w:val="00187C64"/>
    <w:rsid w:val="0019689F"/>
    <w:rsid w:val="001E472E"/>
    <w:rsid w:val="00237DBC"/>
    <w:rsid w:val="00283216"/>
    <w:rsid w:val="002C196F"/>
    <w:rsid w:val="002D6815"/>
    <w:rsid w:val="00325303"/>
    <w:rsid w:val="00332BD1"/>
    <w:rsid w:val="00335DC0"/>
    <w:rsid w:val="0034032F"/>
    <w:rsid w:val="003C382E"/>
    <w:rsid w:val="003D010E"/>
    <w:rsid w:val="003D56DF"/>
    <w:rsid w:val="00416C54"/>
    <w:rsid w:val="00460DE0"/>
    <w:rsid w:val="0047591C"/>
    <w:rsid w:val="00483BEE"/>
    <w:rsid w:val="004C53CF"/>
    <w:rsid w:val="004E4AAF"/>
    <w:rsid w:val="004F6D40"/>
    <w:rsid w:val="00561B93"/>
    <w:rsid w:val="005A73B3"/>
    <w:rsid w:val="005B688C"/>
    <w:rsid w:val="00624D99"/>
    <w:rsid w:val="006578F0"/>
    <w:rsid w:val="006E0F93"/>
    <w:rsid w:val="007214E1"/>
    <w:rsid w:val="00772776"/>
    <w:rsid w:val="00777EF5"/>
    <w:rsid w:val="007C178C"/>
    <w:rsid w:val="007F457A"/>
    <w:rsid w:val="0080311F"/>
    <w:rsid w:val="0083177A"/>
    <w:rsid w:val="008A1F97"/>
    <w:rsid w:val="008B3813"/>
    <w:rsid w:val="008F0D8F"/>
    <w:rsid w:val="00950E12"/>
    <w:rsid w:val="009A0B3B"/>
    <w:rsid w:val="009A134C"/>
    <w:rsid w:val="009C02F9"/>
    <w:rsid w:val="009C6ABB"/>
    <w:rsid w:val="00A06335"/>
    <w:rsid w:val="00A21684"/>
    <w:rsid w:val="00A42AAE"/>
    <w:rsid w:val="00A65365"/>
    <w:rsid w:val="00A66554"/>
    <w:rsid w:val="00A75D70"/>
    <w:rsid w:val="00A8607C"/>
    <w:rsid w:val="00AD65E9"/>
    <w:rsid w:val="00B31D51"/>
    <w:rsid w:val="00B35EEE"/>
    <w:rsid w:val="00B563EB"/>
    <w:rsid w:val="00B73585"/>
    <w:rsid w:val="00C26D21"/>
    <w:rsid w:val="00C2780F"/>
    <w:rsid w:val="00C31724"/>
    <w:rsid w:val="00C722E8"/>
    <w:rsid w:val="00D2403A"/>
    <w:rsid w:val="00D51844"/>
    <w:rsid w:val="00D7267D"/>
    <w:rsid w:val="00DC512F"/>
    <w:rsid w:val="00DE3483"/>
    <w:rsid w:val="00DF46E0"/>
    <w:rsid w:val="00DF6242"/>
    <w:rsid w:val="00E2597D"/>
    <w:rsid w:val="00E31AED"/>
    <w:rsid w:val="00E87230"/>
    <w:rsid w:val="00ED6620"/>
    <w:rsid w:val="00F175EA"/>
    <w:rsid w:val="00F43C72"/>
    <w:rsid w:val="00F630DC"/>
    <w:rsid w:val="00FC52C8"/>
    <w:rsid w:val="00FE7B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2306"/>
  <w15:chartTrackingRefBased/>
  <w15:docId w15:val="{116C0318-1821-4990-8A60-92137D0D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EF5"/>
  </w:style>
  <w:style w:type="paragraph" w:styleId="Heading1">
    <w:name w:val="heading 1"/>
    <w:basedOn w:val="Normal"/>
    <w:next w:val="Normal"/>
    <w:link w:val="Heading1Char"/>
    <w:uiPriority w:val="9"/>
    <w:qFormat/>
    <w:rsid w:val="00175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725A2"/>
    <w:pPr>
      <w:spacing w:before="300" w:after="150" w:line="240" w:lineRule="auto"/>
      <w:outlineLvl w:val="1"/>
    </w:pPr>
    <w:rPr>
      <w:rFonts w:ascii="inherit" w:eastAsia="Times New Roman" w:hAnsi="inherit" w:cs="Times New Roman"/>
      <w:sz w:val="45"/>
      <w:szCs w:val="45"/>
      <w:lang w:eastAsia="en-CA"/>
    </w:rPr>
  </w:style>
  <w:style w:type="paragraph" w:styleId="Heading4">
    <w:name w:val="heading 4"/>
    <w:basedOn w:val="Normal"/>
    <w:link w:val="Heading4Char"/>
    <w:uiPriority w:val="9"/>
    <w:qFormat/>
    <w:rsid w:val="000725A2"/>
    <w:pPr>
      <w:spacing w:before="150" w:after="150" w:line="240" w:lineRule="auto"/>
      <w:outlineLvl w:val="3"/>
    </w:pPr>
    <w:rPr>
      <w:rFonts w:ascii="inherit" w:eastAsia="Times New Roman" w:hAnsi="inherit" w:cs="Times New Roman"/>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55E"/>
    <w:pPr>
      <w:spacing w:after="0" w:line="240" w:lineRule="auto"/>
      <w:ind w:left="720"/>
      <w:contextualSpacing/>
    </w:pPr>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0F05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055E"/>
    <w:rPr>
      <w:rFonts w:eastAsiaTheme="minorEastAsia"/>
      <w:color w:val="5A5A5A" w:themeColor="text1" w:themeTint="A5"/>
      <w:spacing w:val="15"/>
    </w:rPr>
  </w:style>
  <w:style w:type="character" w:styleId="Hyperlink">
    <w:name w:val="Hyperlink"/>
    <w:basedOn w:val="DefaultParagraphFont"/>
    <w:uiPriority w:val="99"/>
    <w:unhideWhenUsed/>
    <w:rsid w:val="00E31AED"/>
    <w:rPr>
      <w:color w:val="0000FF"/>
      <w:u w:val="single"/>
    </w:rPr>
  </w:style>
  <w:style w:type="character" w:styleId="FollowedHyperlink">
    <w:name w:val="FollowedHyperlink"/>
    <w:basedOn w:val="DefaultParagraphFont"/>
    <w:uiPriority w:val="99"/>
    <w:semiHidden/>
    <w:unhideWhenUsed/>
    <w:rsid w:val="00E31AED"/>
    <w:rPr>
      <w:color w:val="954F72" w:themeColor="followedHyperlink"/>
      <w:u w:val="single"/>
    </w:rPr>
  </w:style>
  <w:style w:type="character" w:customStyle="1" w:styleId="Heading2Char">
    <w:name w:val="Heading 2 Char"/>
    <w:basedOn w:val="DefaultParagraphFont"/>
    <w:link w:val="Heading2"/>
    <w:uiPriority w:val="9"/>
    <w:rsid w:val="000725A2"/>
    <w:rPr>
      <w:rFonts w:ascii="inherit" w:eastAsia="Times New Roman" w:hAnsi="inherit" w:cs="Times New Roman"/>
      <w:sz w:val="45"/>
      <w:szCs w:val="45"/>
      <w:lang w:eastAsia="en-CA"/>
    </w:rPr>
  </w:style>
  <w:style w:type="character" w:customStyle="1" w:styleId="Heading4Char">
    <w:name w:val="Heading 4 Char"/>
    <w:basedOn w:val="DefaultParagraphFont"/>
    <w:link w:val="Heading4"/>
    <w:uiPriority w:val="9"/>
    <w:rsid w:val="000725A2"/>
    <w:rPr>
      <w:rFonts w:ascii="inherit" w:eastAsia="Times New Roman" w:hAnsi="inherit" w:cs="Times New Roman"/>
      <w:sz w:val="27"/>
      <w:szCs w:val="27"/>
      <w:lang w:eastAsia="en-CA"/>
    </w:rPr>
  </w:style>
  <w:style w:type="character" w:styleId="Strong">
    <w:name w:val="Strong"/>
    <w:basedOn w:val="DefaultParagraphFont"/>
    <w:uiPriority w:val="22"/>
    <w:qFormat/>
    <w:rsid w:val="000725A2"/>
    <w:rPr>
      <w:b/>
      <w:bCs/>
    </w:rPr>
  </w:style>
  <w:style w:type="paragraph" w:styleId="NormalWeb">
    <w:name w:val="Normal (Web)"/>
    <w:basedOn w:val="Normal"/>
    <w:uiPriority w:val="99"/>
    <w:semiHidden/>
    <w:unhideWhenUsed/>
    <w:rsid w:val="000725A2"/>
    <w:pPr>
      <w:spacing w:after="150"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175BE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16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02291">
      <w:bodyDiv w:val="1"/>
      <w:marLeft w:val="0"/>
      <w:marRight w:val="0"/>
      <w:marTop w:val="0"/>
      <w:marBottom w:val="0"/>
      <w:divBdr>
        <w:top w:val="none" w:sz="0" w:space="0" w:color="auto"/>
        <w:left w:val="none" w:sz="0" w:space="0" w:color="auto"/>
        <w:bottom w:val="none" w:sz="0" w:space="0" w:color="auto"/>
        <w:right w:val="none" w:sz="0" w:space="0" w:color="auto"/>
      </w:divBdr>
    </w:div>
    <w:div w:id="979841311">
      <w:bodyDiv w:val="1"/>
      <w:marLeft w:val="0"/>
      <w:marRight w:val="0"/>
      <w:marTop w:val="0"/>
      <w:marBottom w:val="0"/>
      <w:divBdr>
        <w:top w:val="none" w:sz="0" w:space="0" w:color="auto"/>
        <w:left w:val="none" w:sz="0" w:space="0" w:color="auto"/>
        <w:bottom w:val="none" w:sz="0" w:space="0" w:color="auto"/>
        <w:right w:val="none" w:sz="0" w:space="0" w:color="auto"/>
      </w:divBdr>
      <w:divsChild>
        <w:div w:id="1391614934">
          <w:marLeft w:val="0"/>
          <w:marRight w:val="0"/>
          <w:marTop w:val="0"/>
          <w:marBottom w:val="0"/>
          <w:divBdr>
            <w:top w:val="none" w:sz="0" w:space="0" w:color="auto"/>
            <w:left w:val="none" w:sz="0" w:space="0" w:color="auto"/>
            <w:bottom w:val="none" w:sz="0" w:space="0" w:color="auto"/>
            <w:right w:val="none" w:sz="0" w:space="0" w:color="auto"/>
          </w:divBdr>
          <w:divsChild>
            <w:div w:id="2115007825">
              <w:marLeft w:val="0"/>
              <w:marRight w:val="0"/>
              <w:marTop w:val="0"/>
              <w:marBottom w:val="240"/>
              <w:divBdr>
                <w:top w:val="none" w:sz="0" w:space="0" w:color="auto"/>
                <w:left w:val="none" w:sz="0" w:space="0" w:color="auto"/>
                <w:bottom w:val="none" w:sz="0" w:space="0" w:color="auto"/>
                <w:right w:val="none" w:sz="0" w:space="0" w:color="auto"/>
              </w:divBdr>
              <w:divsChild>
                <w:div w:id="513496510">
                  <w:marLeft w:val="0"/>
                  <w:marRight w:val="0"/>
                  <w:marTop w:val="0"/>
                  <w:marBottom w:val="0"/>
                  <w:divBdr>
                    <w:top w:val="none" w:sz="0" w:space="0" w:color="auto"/>
                    <w:left w:val="none" w:sz="0" w:space="0" w:color="auto"/>
                    <w:bottom w:val="none" w:sz="0" w:space="0" w:color="auto"/>
                    <w:right w:val="none" w:sz="0" w:space="0" w:color="auto"/>
                  </w:divBdr>
                  <w:divsChild>
                    <w:div w:id="1507859615">
                      <w:marLeft w:val="-225"/>
                      <w:marRight w:val="-225"/>
                      <w:marTop w:val="0"/>
                      <w:marBottom w:val="0"/>
                      <w:divBdr>
                        <w:top w:val="none" w:sz="0" w:space="0" w:color="auto"/>
                        <w:left w:val="none" w:sz="0" w:space="0" w:color="auto"/>
                        <w:bottom w:val="none" w:sz="0" w:space="0" w:color="auto"/>
                        <w:right w:val="none" w:sz="0" w:space="0" w:color="auto"/>
                      </w:divBdr>
                      <w:divsChild>
                        <w:div w:id="1997877487">
                          <w:marLeft w:val="0"/>
                          <w:marRight w:val="0"/>
                          <w:marTop w:val="0"/>
                          <w:marBottom w:val="0"/>
                          <w:divBdr>
                            <w:top w:val="none" w:sz="0" w:space="0" w:color="auto"/>
                            <w:left w:val="none" w:sz="0" w:space="0" w:color="auto"/>
                            <w:bottom w:val="none" w:sz="0" w:space="0" w:color="auto"/>
                            <w:right w:val="none" w:sz="0" w:space="0" w:color="auto"/>
                          </w:divBdr>
                          <w:divsChild>
                            <w:div w:id="299193930">
                              <w:marLeft w:val="0"/>
                              <w:marRight w:val="0"/>
                              <w:marTop w:val="0"/>
                              <w:marBottom w:val="0"/>
                              <w:divBdr>
                                <w:top w:val="none" w:sz="0" w:space="0" w:color="auto"/>
                                <w:left w:val="none" w:sz="0" w:space="0" w:color="auto"/>
                                <w:bottom w:val="none" w:sz="0" w:space="0" w:color="auto"/>
                                <w:right w:val="none" w:sz="0" w:space="0" w:color="auto"/>
                              </w:divBdr>
                            </w:div>
                            <w:div w:id="1167481835">
                              <w:marLeft w:val="0"/>
                              <w:marRight w:val="0"/>
                              <w:marTop w:val="0"/>
                              <w:marBottom w:val="0"/>
                              <w:divBdr>
                                <w:top w:val="none" w:sz="0" w:space="0" w:color="auto"/>
                                <w:left w:val="none" w:sz="0" w:space="0" w:color="auto"/>
                                <w:bottom w:val="none" w:sz="0" w:space="0" w:color="auto"/>
                                <w:right w:val="none" w:sz="0" w:space="0" w:color="auto"/>
                              </w:divBdr>
                              <w:divsChild>
                                <w:div w:id="1534687933">
                                  <w:marLeft w:val="0"/>
                                  <w:marRight w:val="0"/>
                                  <w:marTop w:val="0"/>
                                  <w:marBottom w:val="0"/>
                                  <w:divBdr>
                                    <w:top w:val="none" w:sz="0" w:space="0" w:color="auto"/>
                                    <w:left w:val="none" w:sz="0" w:space="0" w:color="auto"/>
                                    <w:bottom w:val="none" w:sz="0" w:space="0" w:color="auto"/>
                                    <w:right w:val="none" w:sz="0" w:space="0" w:color="auto"/>
                                  </w:divBdr>
                                  <w:divsChild>
                                    <w:div w:id="2009358382">
                                      <w:marLeft w:val="0"/>
                                      <w:marRight w:val="0"/>
                                      <w:marTop w:val="0"/>
                                      <w:marBottom w:val="0"/>
                                      <w:divBdr>
                                        <w:top w:val="none" w:sz="0" w:space="0" w:color="auto"/>
                                        <w:left w:val="none" w:sz="0" w:space="0" w:color="auto"/>
                                        <w:bottom w:val="none" w:sz="0" w:space="0" w:color="auto"/>
                                        <w:right w:val="none" w:sz="0" w:space="0" w:color="auto"/>
                                      </w:divBdr>
                                      <w:divsChild>
                                        <w:div w:id="1819027322">
                                          <w:marLeft w:val="0"/>
                                          <w:marRight w:val="0"/>
                                          <w:marTop w:val="0"/>
                                          <w:marBottom w:val="300"/>
                                          <w:divBdr>
                                            <w:top w:val="none" w:sz="0" w:space="0" w:color="auto"/>
                                            <w:left w:val="none" w:sz="0" w:space="0" w:color="auto"/>
                                            <w:bottom w:val="none" w:sz="0" w:space="0" w:color="auto"/>
                                            <w:right w:val="none" w:sz="0" w:space="0" w:color="auto"/>
                                          </w:divBdr>
                                          <w:divsChild>
                                            <w:div w:id="1706326959">
                                              <w:marLeft w:val="0"/>
                                              <w:marRight w:val="0"/>
                                              <w:marTop w:val="0"/>
                                              <w:marBottom w:val="0"/>
                                              <w:divBdr>
                                                <w:top w:val="none" w:sz="0" w:space="0" w:color="auto"/>
                                                <w:left w:val="none" w:sz="0" w:space="0" w:color="auto"/>
                                                <w:bottom w:val="none" w:sz="0" w:space="0" w:color="auto"/>
                                                <w:right w:val="none" w:sz="0" w:space="0" w:color="auto"/>
                                              </w:divBdr>
                                              <w:divsChild>
                                                <w:div w:id="1960643627">
                                                  <w:marLeft w:val="0"/>
                                                  <w:marRight w:val="0"/>
                                                  <w:marTop w:val="0"/>
                                                  <w:marBottom w:val="0"/>
                                                  <w:divBdr>
                                                    <w:top w:val="none" w:sz="0" w:space="0" w:color="auto"/>
                                                    <w:left w:val="none" w:sz="0" w:space="0" w:color="auto"/>
                                                    <w:bottom w:val="none" w:sz="0" w:space="0" w:color="auto"/>
                                                    <w:right w:val="none" w:sz="0" w:space="0" w:color="auto"/>
                                                  </w:divBdr>
                                                </w:div>
                                              </w:divsChild>
                                            </w:div>
                                            <w:div w:id="1619413720">
                                              <w:marLeft w:val="0"/>
                                              <w:marRight w:val="0"/>
                                              <w:marTop w:val="0"/>
                                              <w:marBottom w:val="0"/>
                                              <w:divBdr>
                                                <w:top w:val="none" w:sz="0" w:space="0" w:color="auto"/>
                                                <w:left w:val="none" w:sz="0" w:space="0" w:color="auto"/>
                                                <w:bottom w:val="none" w:sz="0" w:space="0" w:color="auto"/>
                                                <w:right w:val="none" w:sz="0" w:space="0" w:color="auto"/>
                                              </w:divBdr>
                                              <w:divsChild>
                                                <w:div w:id="3368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8331">
                                          <w:marLeft w:val="0"/>
                                          <w:marRight w:val="0"/>
                                          <w:marTop w:val="0"/>
                                          <w:marBottom w:val="300"/>
                                          <w:divBdr>
                                            <w:top w:val="none" w:sz="0" w:space="0" w:color="auto"/>
                                            <w:left w:val="none" w:sz="0" w:space="0" w:color="auto"/>
                                            <w:bottom w:val="none" w:sz="0" w:space="0" w:color="auto"/>
                                            <w:right w:val="none" w:sz="0" w:space="0" w:color="auto"/>
                                          </w:divBdr>
                                          <w:divsChild>
                                            <w:div w:id="659891071">
                                              <w:marLeft w:val="0"/>
                                              <w:marRight w:val="0"/>
                                              <w:marTop w:val="0"/>
                                              <w:marBottom w:val="0"/>
                                              <w:divBdr>
                                                <w:top w:val="none" w:sz="0" w:space="0" w:color="auto"/>
                                                <w:left w:val="none" w:sz="0" w:space="0" w:color="auto"/>
                                                <w:bottom w:val="none" w:sz="0" w:space="0" w:color="auto"/>
                                                <w:right w:val="none" w:sz="0" w:space="0" w:color="auto"/>
                                              </w:divBdr>
                                              <w:divsChild>
                                                <w:div w:id="853038907">
                                                  <w:marLeft w:val="0"/>
                                                  <w:marRight w:val="0"/>
                                                  <w:marTop w:val="0"/>
                                                  <w:marBottom w:val="0"/>
                                                  <w:divBdr>
                                                    <w:top w:val="none" w:sz="0" w:space="0" w:color="auto"/>
                                                    <w:left w:val="none" w:sz="0" w:space="0" w:color="auto"/>
                                                    <w:bottom w:val="none" w:sz="0" w:space="0" w:color="auto"/>
                                                    <w:right w:val="none" w:sz="0" w:space="0" w:color="auto"/>
                                                  </w:divBdr>
                                                </w:div>
                                              </w:divsChild>
                                            </w:div>
                                            <w:div w:id="1614631894">
                                              <w:marLeft w:val="0"/>
                                              <w:marRight w:val="0"/>
                                              <w:marTop w:val="0"/>
                                              <w:marBottom w:val="0"/>
                                              <w:divBdr>
                                                <w:top w:val="none" w:sz="0" w:space="0" w:color="auto"/>
                                                <w:left w:val="none" w:sz="0" w:space="0" w:color="auto"/>
                                                <w:bottom w:val="none" w:sz="0" w:space="0" w:color="auto"/>
                                                <w:right w:val="none" w:sz="0" w:space="0" w:color="auto"/>
                                              </w:divBdr>
                                              <w:divsChild>
                                                <w:div w:id="11827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1117">
                                          <w:marLeft w:val="0"/>
                                          <w:marRight w:val="0"/>
                                          <w:marTop w:val="0"/>
                                          <w:marBottom w:val="300"/>
                                          <w:divBdr>
                                            <w:top w:val="none" w:sz="0" w:space="0" w:color="auto"/>
                                            <w:left w:val="none" w:sz="0" w:space="0" w:color="auto"/>
                                            <w:bottom w:val="none" w:sz="0" w:space="0" w:color="auto"/>
                                            <w:right w:val="none" w:sz="0" w:space="0" w:color="auto"/>
                                          </w:divBdr>
                                          <w:divsChild>
                                            <w:div w:id="1195967580">
                                              <w:marLeft w:val="0"/>
                                              <w:marRight w:val="0"/>
                                              <w:marTop w:val="0"/>
                                              <w:marBottom w:val="0"/>
                                              <w:divBdr>
                                                <w:top w:val="none" w:sz="0" w:space="0" w:color="auto"/>
                                                <w:left w:val="none" w:sz="0" w:space="0" w:color="auto"/>
                                                <w:bottom w:val="none" w:sz="0" w:space="0" w:color="auto"/>
                                                <w:right w:val="none" w:sz="0" w:space="0" w:color="auto"/>
                                              </w:divBdr>
                                              <w:divsChild>
                                                <w:div w:id="359742300">
                                                  <w:marLeft w:val="0"/>
                                                  <w:marRight w:val="0"/>
                                                  <w:marTop w:val="0"/>
                                                  <w:marBottom w:val="0"/>
                                                  <w:divBdr>
                                                    <w:top w:val="none" w:sz="0" w:space="0" w:color="auto"/>
                                                    <w:left w:val="none" w:sz="0" w:space="0" w:color="auto"/>
                                                    <w:bottom w:val="none" w:sz="0" w:space="0" w:color="auto"/>
                                                    <w:right w:val="none" w:sz="0" w:space="0" w:color="auto"/>
                                                  </w:divBdr>
                                                </w:div>
                                              </w:divsChild>
                                            </w:div>
                                            <w:div w:id="1482695601">
                                              <w:marLeft w:val="0"/>
                                              <w:marRight w:val="0"/>
                                              <w:marTop w:val="0"/>
                                              <w:marBottom w:val="0"/>
                                              <w:divBdr>
                                                <w:top w:val="none" w:sz="0" w:space="0" w:color="auto"/>
                                                <w:left w:val="none" w:sz="0" w:space="0" w:color="auto"/>
                                                <w:bottom w:val="none" w:sz="0" w:space="0" w:color="auto"/>
                                                <w:right w:val="none" w:sz="0" w:space="0" w:color="auto"/>
                                              </w:divBdr>
                                              <w:divsChild>
                                                <w:div w:id="11034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3952">
                                          <w:marLeft w:val="0"/>
                                          <w:marRight w:val="0"/>
                                          <w:marTop w:val="0"/>
                                          <w:marBottom w:val="300"/>
                                          <w:divBdr>
                                            <w:top w:val="none" w:sz="0" w:space="0" w:color="auto"/>
                                            <w:left w:val="none" w:sz="0" w:space="0" w:color="auto"/>
                                            <w:bottom w:val="none" w:sz="0" w:space="0" w:color="auto"/>
                                            <w:right w:val="none" w:sz="0" w:space="0" w:color="auto"/>
                                          </w:divBdr>
                                          <w:divsChild>
                                            <w:div w:id="733166171">
                                              <w:marLeft w:val="0"/>
                                              <w:marRight w:val="0"/>
                                              <w:marTop w:val="0"/>
                                              <w:marBottom w:val="0"/>
                                              <w:divBdr>
                                                <w:top w:val="none" w:sz="0" w:space="0" w:color="auto"/>
                                                <w:left w:val="none" w:sz="0" w:space="0" w:color="auto"/>
                                                <w:bottom w:val="none" w:sz="0" w:space="0" w:color="auto"/>
                                                <w:right w:val="none" w:sz="0" w:space="0" w:color="auto"/>
                                              </w:divBdr>
                                              <w:divsChild>
                                                <w:div w:id="1790198259">
                                                  <w:marLeft w:val="0"/>
                                                  <w:marRight w:val="0"/>
                                                  <w:marTop w:val="0"/>
                                                  <w:marBottom w:val="0"/>
                                                  <w:divBdr>
                                                    <w:top w:val="none" w:sz="0" w:space="0" w:color="auto"/>
                                                    <w:left w:val="none" w:sz="0" w:space="0" w:color="auto"/>
                                                    <w:bottom w:val="none" w:sz="0" w:space="0" w:color="auto"/>
                                                    <w:right w:val="none" w:sz="0" w:space="0" w:color="auto"/>
                                                  </w:divBdr>
                                                </w:div>
                                              </w:divsChild>
                                            </w:div>
                                            <w:div w:id="2439410">
                                              <w:marLeft w:val="0"/>
                                              <w:marRight w:val="0"/>
                                              <w:marTop w:val="0"/>
                                              <w:marBottom w:val="0"/>
                                              <w:divBdr>
                                                <w:top w:val="none" w:sz="0" w:space="0" w:color="auto"/>
                                                <w:left w:val="none" w:sz="0" w:space="0" w:color="auto"/>
                                                <w:bottom w:val="none" w:sz="0" w:space="0" w:color="auto"/>
                                                <w:right w:val="none" w:sz="0" w:space="0" w:color="auto"/>
                                              </w:divBdr>
                                              <w:divsChild>
                                                <w:div w:id="14488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4199">
                                          <w:marLeft w:val="0"/>
                                          <w:marRight w:val="0"/>
                                          <w:marTop w:val="0"/>
                                          <w:marBottom w:val="300"/>
                                          <w:divBdr>
                                            <w:top w:val="none" w:sz="0" w:space="0" w:color="auto"/>
                                            <w:left w:val="none" w:sz="0" w:space="0" w:color="auto"/>
                                            <w:bottom w:val="none" w:sz="0" w:space="0" w:color="auto"/>
                                            <w:right w:val="none" w:sz="0" w:space="0" w:color="auto"/>
                                          </w:divBdr>
                                          <w:divsChild>
                                            <w:div w:id="2009285278">
                                              <w:marLeft w:val="0"/>
                                              <w:marRight w:val="0"/>
                                              <w:marTop w:val="0"/>
                                              <w:marBottom w:val="0"/>
                                              <w:divBdr>
                                                <w:top w:val="none" w:sz="0" w:space="0" w:color="auto"/>
                                                <w:left w:val="none" w:sz="0" w:space="0" w:color="auto"/>
                                                <w:bottom w:val="none" w:sz="0" w:space="0" w:color="auto"/>
                                                <w:right w:val="none" w:sz="0" w:space="0" w:color="auto"/>
                                              </w:divBdr>
                                              <w:divsChild>
                                                <w:div w:id="1893038078">
                                                  <w:marLeft w:val="0"/>
                                                  <w:marRight w:val="0"/>
                                                  <w:marTop w:val="0"/>
                                                  <w:marBottom w:val="0"/>
                                                  <w:divBdr>
                                                    <w:top w:val="none" w:sz="0" w:space="0" w:color="auto"/>
                                                    <w:left w:val="none" w:sz="0" w:space="0" w:color="auto"/>
                                                    <w:bottom w:val="none" w:sz="0" w:space="0" w:color="auto"/>
                                                    <w:right w:val="none" w:sz="0" w:space="0" w:color="auto"/>
                                                  </w:divBdr>
                                                </w:div>
                                              </w:divsChild>
                                            </w:div>
                                            <w:div w:id="1779909165">
                                              <w:marLeft w:val="0"/>
                                              <w:marRight w:val="0"/>
                                              <w:marTop w:val="0"/>
                                              <w:marBottom w:val="0"/>
                                              <w:divBdr>
                                                <w:top w:val="none" w:sz="0" w:space="0" w:color="auto"/>
                                                <w:left w:val="none" w:sz="0" w:space="0" w:color="auto"/>
                                                <w:bottom w:val="none" w:sz="0" w:space="0" w:color="auto"/>
                                                <w:right w:val="none" w:sz="0" w:space="0" w:color="auto"/>
                                              </w:divBdr>
                                              <w:divsChild>
                                                <w:div w:id="10780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9057">
                                          <w:marLeft w:val="0"/>
                                          <w:marRight w:val="0"/>
                                          <w:marTop w:val="0"/>
                                          <w:marBottom w:val="300"/>
                                          <w:divBdr>
                                            <w:top w:val="none" w:sz="0" w:space="0" w:color="auto"/>
                                            <w:left w:val="none" w:sz="0" w:space="0" w:color="auto"/>
                                            <w:bottom w:val="none" w:sz="0" w:space="0" w:color="auto"/>
                                            <w:right w:val="none" w:sz="0" w:space="0" w:color="auto"/>
                                          </w:divBdr>
                                          <w:divsChild>
                                            <w:div w:id="2099403988">
                                              <w:marLeft w:val="0"/>
                                              <w:marRight w:val="0"/>
                                              <w:marTop w:val="0"/>
                                              <w:marBottom w:val="0"/>
                                              <w:divBdr>
                                                <w:top w:val="none" w:sz="0" w:space="0" w:color="auto"/>
                                                <w:left w:val="none" w:sz="0" w:space="0" w:color="auto"/>
                                                <w:bottom w:val="none" w:sz="0" w:space="0" w:color="auto"/>
                                                <w:right w:val="none" w:sz="0" w:space="0" w:color="auto"/>
                                              </w:divBdr>
                                              <w:divsChild>
                                                <w:div w:id="7979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0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odpolicycouncil@chatham-kent.ca" TargetMode="External"/><Relationship Id="rId3" Type="http://schemas.openxmlformats.org/officeDocument/2006/relationships/settings" Target="settings.xml"/><Relationship Id="rId7" Type="http://schemas.openxmlformats.org/officeDocument/2006/relationships/hyperlink" Target="https://www.instagram.com/ckfoodpolicycoun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kfoodpolicycouncil" TargetMode="External"/><Relationship Id="rId11" Type="http://schemas.openxmlformats.org/officeDocument/2006/relationships/fontTable" Target="fontTable.xml"/><Relationship Id="rId5" Type="http://schemas.openxmlformats.org/officeDocument/2006/relationships/hyperlink" Target="https://letstalkfood-ck.com/ck-food-plan/" TargetMode="External"/><Relationship Id="rId10" Type="http://schemas.openxmlformats.org/officeDocument/2006/relationships/hyperlink" Target="http://www.letstalkfood-ck.com" TargetMode="External"/><Relationship Id="rId4" Type="http://schemas.openxmlformats.org/officeDocument/2006/relationships/webSettings" Target="webSettings.xml"/><Relationship Id="rId9" Type="http://schemas.openxmlformats.org/officeDocument/2006/relationships/hyperlink" Target="http://www.letstalkfood-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Municipality of Chatham-Kent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Jennelle Arnew</dc:creator>
  <cp:keywords/>
  <dc:description/>
  <cp:lastModifiedBy>Jennelle Arnew</cp:lastModifiedBy>
  <cp:revision>2</cp:revision>
  <dcterms:created xsi:type="dcterms:W3CDTF">2020-10-13T15:38:00Z</dcterms:created>
  <dcterms:modified xsi:type="dcterms:W3CDTF">2020-10-13T15:38:00Z</dcterms:modified>
</cp:coreProperties>
</file>